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1A" w:rsidRDefault="00891E79" w:rsidP="009C05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Preparing for Standardized Tests</w:t>
      </w:r>
    </w:p>
    <w:p w:rsidR="009C0523" w:rsidRDefault="009C0523" w:rsidP="009C0523">
      <w:pPr>
        <w:jc w:val="center"/>
        <w:rPr>
          <w:b/>
          <w:sz w:val="28"/>
          <w:szCs w:val="28"/>
        </w:rPr>
      </w:pPr>
    </w:p>
    <w:p w:rsidR="00891E79" w:rsidRDefault="00891E79" w:rsidP="00891E79">
      <w:pPr>
        <w:pStyle w:val="NoSpacing"/>
        <w:rPr>
          <w:b/>
        </w:rPr>
      </w:pPr>
      <w:r>
        <w:rPr>
          <w:b/>
        </w:rPr>
        <w:t xml:space="preserve">Karen </w:t>
      </w:r>
      <w:proofErr w:type="spellStart"/>
      <w:r>
        <w:rPr>
          <w:b/>
        </w:rPr>
        <w:t>Dilliard</w:t>
      </w:r>
      <w:proofErr w:type="spellEnd"/>
      <w:r>
        <w:rPr>
          <w:b/>
        </w:rPr>
        <w:t xml:space="preserve"> College Prep:</w:t>
      </w:r>
    </w:p>
    <w:p w:rsidR="00891E79" w:rsidRDefault="00601945" w:rsidP="009C0523">
      <w:hyperlink r:id="rId4" w:history="1">
        <w:r w:rsidR="00891E79" w:rsidRPr="00A0714D">
          <w:rPr>
            <w:rStyle w:val="Hyperlink"/>
          </w:rPr>
          <w:t>https://</w:t>
        </w:r>
        <w:r w:rsidR="00891E79" w:rsidRPr="00A0714D">
          <w:rPr>
            <w:rStyle w:val="Hyperlink"/>
          </w:rPr>
          <w:t>k</w:t>
        </w:r>
        <w:r w:rsidR="00891E79" w:rsidRPr="00A0714D">
          <w:rPr>
            <w:rStyle w:val="Hyperlink"/>
          </w:rPr>
          <w:t>dcollegeprep.com/</w:t>
        </w:r>
      </w:hyperlink>
    </w:p>
    <w:p w:rsidR="00891E79" w:rsidRDefault="00891E79" w:rsidP="00891E79">
      <w:pPr>
        <w:pStyle w:val="NoSpacing"/>
        <w:rPr>
          <w:b/>
        </w:rPr>
      </w:pPr>
      <w:r>
        <w:rPr>
          <w:b/>
        </w:rPr>
        <w:t>Khan Academy Official SAT Practice:</w:t>
      </w:r>
    </w:p>
    <w:p w:rsidR="009C0523" w:rsidRDefault="00601945" w:rsidP="00891E79">
      <w:pPr>
        <w:pStyle w:val="NoSpacing"/>
        <w:rPr>
          <w:rStyle w:val="Hyperlink"/>
        </w:rPr>
      </w:pPr>
      <w:hyperlink r:id="rId5" w:history="1">
        <w:r w:rsidR="009C0523" w:rsidRPr="002F7CBC">
          <w:rPr>
            <w:rStyle w:val="Hyperlink"/>
          </w:rPr>
          <w:t>https://www.khanacademy.org/sat</w:t>
        </w:r>
      </w:hyperlink>
    </w:p>
    <w:p w:rsidR="00891E79" w:rsidRDefault="00891E79" w:rsidP="00891E79">
      <w:pPr>
        <w:pStyle w:val="NoSpacing"/>
        <w:rPr>
          <w:rStyle w:val="Hyperlink"/>
        </w:rPr>
      </w:pPr>
    </w:p>
    <w:p w:rsidR="00891E79" w:rsidRPr="00891E79" w:rsidRDefault="00891E79" w:rsidP="00891E79">
      <w:pPr>
        <w:pStyle w:val="NoSpacing"/>
        <w:rPr>
          <w:b/>
        </w:rPr>
      </w:pPr>
      <w:r>
        <w:rPr>
          <w:rStyle w:val="Hyperlink"/>
          <w:b/>
          <w:color w:val="auto"/>
          <w:u w:val="none"/>
        </w:rPr>
        <w:t>SMU SAT/ACT Test Prep:</w:t>
      </w:r>
    </w:p>
    <w:p w:rsidR="00601945" w:rsidRDefault="00601945" w:rsidP="009C0523">
      <w:hyperlink r:id="rId6" w:history="1">
        <w:r w:rsidRPr="00063BA5">
          <w:rPr>
            <w:rStyle w:val="Hyperlink"/>
          </w:rPr>
          <w:t>https://www.smu.edu/CAPE/ProfessionalDevelopment/TestPrep</w:t>
        </w:r>
      </w:hyperlink>
    </w:p>
    <w:p w:rsidR="00891E79" w:rsidRDefault="00891E79" w:rsidP="00891E79">
      <w:pPr>
        <w:pStyle w:val="NoSpacing"/>
        <w:rPr>
          <w:b/>
        </w:rPr>
      </w:pPr>
      <w:r>
        <w:rPr>
          <w:b/>
        </w:rPr>
        <w:t>Princeton Review Test Prep:</w:t>
      </w:r>
    </w:p>
    <w:p w:rsidR="009C0523" w:rsidRDefault="00601945" w:rsidP="00891E79">
      <w:pPr>
        <w:pStyle w:val="NoSpacing"/>
        <w:rPr>
          <w:rStyle w:val="Hyperlink"/>
        </w:rPr>
      </w:pPr>
      <w:hyperlink r:id="rId7" w:anchor="tp" w:history="1">
        <w:r w:rsidR="009C0523" w:rsidRPr="002F7CBC">
          <w:rPr>
            <w:rStyle w:val="Hyperlink"/>
          </w:rPr>
          <w:t>http://www.princetonreview.com/?ExDt=2&amp;ExKw=princeton%20review&amp;ExMt=p&amp;ExDv=c&amp;ExAp=1t1&amp;ExNw=g&amp;ExId=83791621632&amp;ExCt=headline&amp;gclid=Cj0KEQiA5dK0BRCr49qDzILe74UBEiQA_6gA-mkxWRKN3cSOrIDukgaamzAs-tKfGO21G6rvUkiKjm8aAhWV8P8HAQ#tp</w:t>
        </w:r>
      </w:hyperlink>
    </w:p>
    <w:p w:rsidR="00891E79" w:rsidRPr="00891E79" w:rsidRDefault="00891E79" w:rsidP="00891E79">
      <w:pPr>
        <w:pStyle w:val="NoSpacing"/>
        <w:rPr>
          <w:b/>
        </w:rPr>
      </w:pPr>
    </w:p>
    <w:p w:rsidR="00891E79" w:rsidRPr="00891E79" w:rsidRDefault="00891E79" w:rsidP="00891E79">
      <w:pPr>
        <w:pStyle w:val="NoSpacing"/>
        <w:rPr>
          <w:b/>
        </w:rPr>
      </w:pPr>
      <w:r w:rsidRPr="00891E79">
        <w:rPr>
          <w:b/>
        </w:rPr>
        <w:t>C2 Educate Test Prep:</w:t>
      </w:r>
    </w:p>
    <w:p w:rsidR="009C0523" w:rsidRDefault="00601945" w:rsidP="00891E79">
      <w:pPr>
        <w:pStyle w:val="NoSpacing"/>
      </w:pPr>
      <w:hyperlink r:id="rId8" w:history="1">
        <w:r w:rsidR="009C0523" w:rsidRPr="002F7CBC">
          <w:rPr>
            <w:rStyle w:val="Hyperlink"/>
          </w:rPr>
          <w:t>https://www.c2educate.com/</w:t>
        </w:r>
      </w:hyperlink>
    </w:p>
    <w:p w:rsidR="009C0523" w:rsidRPr="009C0523" w:rsidRDefault="009C0523" w:rsidP="009C0523">
      <w:bookmarkStart w:id="0" w:name="_GoBack"/>
      <w:bookmarkEnd w:id="0"/>
    </w:p>
    <w:sectPr w:rsidR="009C0523" w:rsidRPr="009C0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23"/>
    <w:rsid w:val="003B201A"/>
    <w:rsid w:val="00601945"/>
    <w:rsid w:val="0073724B"/>
    <w:rsid w:val="00891E79"/>
    <w:rsid w:val="009C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483A"/>
  <w15:chartTrackingRefBased/>
  <w15:docId w15:val="{B0A7D98E-CAAA-48FB-A10E-D6C366A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5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52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1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2educat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incetonreview.com/?ExDt=2&amp;ExKw=princeton%20review&amp;ExMt=p&amp;ExDv=c&amp;ExAp=1t1&amp;ExNw=g&amp;ExId=83791621632&amp;ExCt=headline&amp;gclid=Cj0KEQiA5dK0BRCr49qDzILe74UBEiQA_6gA-mkxWRKN3cSOrIDukgaamzAs-tKfGO21G6rvUkiKjm8aAhWV8P8H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u.edu/CAPE/ProfessionalDevelopment/TestPrep" TargetMode="External"/><Relationship Id="rId5" Type="http://schemas.openxmlformats.org/officeDocument/2006/relationships/hyperlink" Target="https://www.khanacademy.org/sa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dcollegeprep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Louie Little</dc:creator>
  <cp:keywords/>
  <dc:description/>
  <cp:lastModifiedBy>Louie Little</cp:lastModifiedBy>
  <cp:revision>6</cp:revision>
  <cp:lastPrinted>2016-08-25T18:16:00Z</cp:lastPrinted>
  <dcterms:created xsi:type="dcterms:W3CDTF">2016-08-25T18:09:00Z</dcterms:created>
  <dcterms:modified xsi:type="dcterms:W3CDTF">2018-02-14T21:44:00Z</dcterms:modified>
</cp:coreProperties>
</file>